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color w:val="171917"/>
          <w:sz w:val="24"/>
        </w:rPr>
        <w:t>[Dein Name oder Firmenname]</w:t>
      </w:r>
    </w:p>
    <w:p>
      <w:pPr>
        <w:spacing w:after="40" w:before="0"/>
      </w:pPr>
      <w:r>
        <w:rPr>
          <w:b w:val="0"/>
          <w:color w:val="6B6D6B"/>
          <w:sz w:val="20"/>
        </w:rPr>
        <w:t>[Strasse und Hausnummer]</w:t>
      </w:r>
    </w:p>
    <w:p>
      <w:pPr>
        <w:spacing w:after="40" w:before="0"/>
      </w:pPr>
      <w:r>
        <w:rPr>
          <w:b w:val="0"/>
          <w:color w:val="6B6D6B"/>
          <w:sz w:val="20"/>
        </w:rPr>
        <w:t>[PLZ Ort]</w:t>
      </w:r>
    </w:p>
    <w:p>
      <w:pPr>
        <w:spacing w:after="40" w:before="0"/>
      </w:pPr>
      <w:r>
        <w:rPr>
          <w:b w:val="0"/>
          <w:color w:val="6B6D6B"/>
          <w:sz w:val="20"/>
        </w:rPr>
        <w:t>[E-Mail] · [Telefon]</w:t>
      </w:r>
    </w:p>
    <w:p>
      <w:pPr>
        <w:spacing w:after="40" w:before="0"/>
      </w:pPr>
      <w:r>
        <w:rPr>
          <w:b w:val="0"/>
          <w:color w:val="6B6D6B"/>
          <w:sz w:val="20"/>
        </w:rPr>
        <w:t>MWST-Nr.: CHE-123.456.789 MWST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</w:pPr>
      <w:r>
        <w:rPr>
          <w:b/>
          <w:color w:val="171917"/>
          <w:sz w:val="20"/>
        </w:rPr>
        <w:t>[Name der Kundin / des Kunden]</w:t>
      </w:r>
    </w:p>
    <w:p>
      <w:pPr>
        <w:spacing w:after="40" w:before="0"/>
      </w:pPr>
      <w:r>
        <w:rPr>
          <w:b w:val="0"/>
          <w:color w:val="171917"/>
          <w:sz w:val="20"/>
        </w:rPr>
        <w:t>[Strasse und Hausnummer]</w:t>
      </w:r>
    </w:p>
    <w:p>
      <w:pPr>
        <w:spacing w:after="40" w:before="0"/>
      </w:pPr>
      <w:r>
        <w:rPr>
          <w:b w:val="0"/>
          <w:color w:val="171917"/>
          <w:sz w:val="20"/>
        </w:rPr>
        <w:t>[PLZ Ort]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6B6D6B"/>
          <w:sz w:val="20"/>
        </w:rPr>
        <w:t>[Ort], [TT.MM.JJJJ]</w:t>
      </w:r>
    </w:p>
    <w:p>
      <w:pPr>
        <w:spacing w:after="12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32"/>
        </w:rPr>
        <w:t>Rechnung Nr. 2026-001</w:t>
      </w:r>
    </w:p>
    <w:p>
      <w:pPr>
        <w:spacing w:after="240" w:before="0"/>
      </w:pPr>
      <w:r>
        <w:rPr>
          <w:b w:val="0"/>
          <w:color w:val="6B6D6B"/>
          <w:sz w:val="20"/>
        </w:rPr>
        <w:t>Leistungszeitraum: [TT.MM.JJJJ] – [TT.MM.JJJJ]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1408"/>
        <w:gridCol w:w="1408"/>
        <w:gridCol w:w="1408"/>
        <w:gridCol w:w="1408"/>
        <w:gridCol w:w="1408"/>
        <w:gridCol w:w="1408"/>
        <w:gridCol w:w="1408"/>
      </w:tblGrid>
      <w:tr>
        <w:tc>
          <w:tcPr>
            <w:tcW w:type="dxa" w:w="1408"/>
          </w:tcPr>
          <w:p>
            <w:r/>
            <w:r>
              <w:rPr>
                <w:b/>
                <w:sz w:val="18"/>
              </w:rPr>
              <w:t>Pos.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Beschreibung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Menge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Einheit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Preis CHF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MWST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Betrag CHF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Beratung / Konzept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Std.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1'120.00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Umsetzung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12.00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Std.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1'680.00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Spesen (Reise)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Pausch.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180.00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180.00</w:t>
            </w:r>
          </w:p>
        </w:tc>
      </w:tr>
    </w:tbl>
    <w:p>
      <w:pPr>
        <w:spacing w:after="16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Zwischensumme: 2'980.00</w:t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MWST 8.1 %: 241.38</w:t>
      </w:r>
    </w:p>
    <w:p>
      <w:pPr>
        <w:spacing w:after="40" w:before="0"/>
        <w:jc w:val="right"/>
      </w:pPr>
      <w:r>
        <w:rPr>
          <w:b/>
          <w:color w:val="171917"/>
          <w:sz w:val="22"/>
        </w:rPr>
        <w:t>Total CHF: 3'221.38</w:t>
      </w:r>
    </w:p>
    <w:p>
      <w:pPr>
        <w:spacing w:after="24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20"/>
        </w:rPr>
        <w:t>Zahlungsinformationen</w:t>
      </w:r>
    </w:p>
    <w:p>
      <w:pPr>
        <w:spacing w:after="40" w:before="0"/>
      </w:pPr>
      <w:r>
        <w:rPr>
          <w:b w:val="0"/>
          <w:color w:val="6B6D6B"/>
          <w:sz w:val="20"/>
        </w:rPr>
        <w:t>Zahlbar innert 30 Tagen ohne Abzug.</w:t>
      </w:r>
    </w:p>
    <w:p>
      <w:pPr>
        <w:spacing w:after="40" w:before="0"/>
      </w:pPr>
      <w:r>
        <w:rPr>
          <w:b w:val="0"/>
          <w:color w:val="6B6D6B"/>
          <w:sz w:val="20"/>
        </w:rPr>
        <w:t>IBAN: CH00 0000 0000 0000 0000 0 · [Name der Bank]</w:t>
      </w:r>
    </w:p>
    <w:p>
      <w:pPr>
        <w:spacing w:after="280" w:before="0"/>
      </w:pPr>
      <w:r>
        <w:rPr>
          <w:b w:val="0"/>
          <w:color w:val="6B6D6B"/>
          <w:sz w:val="20"/>
        </w:rPr>
        <w:t>Zahlungszweck: Rechnung 2026-001</w:t>
      </w:r>
    </w:p>
    <w:p>
      <w:pPr>
        <w:spacing w:after="120" w:before="0"/>
      </w:pPr>
      <w:r>
        <w:rPr>
          <w:b w:val="0"/>
          <w:color w:val="6B6D6B"/>
          <w:sz w:val="16"/>
        </w:rPr>
        <w:t>MWST-Ausweis nach Art. 26 MWSTG: Satz und Steuerbetrag sind ausgewiesen, die MWST-Nummer steht im Absenderblock.</w:t>
      </w:r>
    </w:p>
    <w:p>
      <w:pPr>
        <w:spacing w:after="40" w:before="0"/>
      </w:pPr>
      <w:r>
        <w:rPr>
          <w:b w:val="0"/>
          <w:color w:val="6B6D6B"/>
          <w:sz w:val="16"/>
        </w:rPr>
        <w:t>Hinweis: Word und Excel können keinen gültigen Swiss QR Code erzeugen — der Zahlteil ist nach dem Standard von SIX aufgebaut. Wenn du eine Rechnung mit QR-Einzahlungsschein brauchst, erstellst du sie kostenlos auf payvetia.ch.</w:t>
      </w:r>
    </w:p>
    <w:sectPr w:rsidR="00FC693F" w:rsidRPr="0006063C" w:rsidSect="00034616"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